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73E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 w:rsidR="001B273E">
        <w:rPr>
          <w:rFonts w:ascii="Courier New" w:hAnsi="Courier New" w:cs="Courier New"/>
          <w:sz w:val="20"/>
          <w:szCs w:val="20"/>
        </w:rPr>
        <w:t xml:space="preserve">                                                 </w:t>
      </w:r>
    </w:p>
    <w:p w:rsidR="009D1D82" w:rsidRDefault="001B273E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="009D1D82">
        <w:rPr>
          <w:rFonts w:ascii="Courier New" w:hAnsi="Courier New" w:cs="Courier New"/>
          <w:sz w:val="20"/>
          <w:szCs w:val="20"/>
        </w:rPr>
        <w:t>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</w:t>
      </w:r>
      <w:r>
        <w:rPr>
          <w:sz w:val="18"/>
          <w:szCs w:val="18"/>
        </w:rPr>
        <w:t xml:space="preserve">(наименование государственного    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(муниципального) органа)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                                                              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>от: 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18"/>
          <w:szCs w:val="18"/>
        </w:rPr>
        <w:t>(наименование или Ф.И.О.)</w:t>
      </w:r>
    </w:p>
    <w:p w:rsidR="001B273E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</w:t>
      </w:r>
      <w:bookmarkStart w:id="0" w:name="_GoBack"/>
      <w:bookmarkEnd w:id="0"/>
      <w:r>
        <w:rPr>
          <w:sz w:val="20"/>
          <w:szCs w:val="20"/>
        </w:rPr>
        <w:t xml:space="preserve">                                               адрес: </w:t>
      </w:r>
      <w:r w:rsidR="001B273E">
        <w:rPr>
          <w:sz w:val="20"/>
          <w:szCs w:val="20"/>
        </w:rPr>
        <w:t xml:space="preserve"> </w:t>
      </w:r>
    </w:p>
    <w:p w:rsidR="009D1D82" w:rsidRDefault="001B273E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9D1D82">
        <w:rPr>
          <w:sz w:val="20"/>
          <w:szCs w:val="20"/>
        </w:rPr>
        <w:t>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телефон: _____________, факс: 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адрес эл. почты: 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b/>
          <w:sz w:val="24"/>
          <w:szCs w:val="24"/>
        </w:rPr>
      </w:pP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СООБЩЕНИЕ</w:t>
      </w: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b/>
          <w:sz w:val="24"/>
          <w:szCs w:val="24"/>
        </w:rPr>
      </w:pP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заключении трудового договора </w:t>
      </w:r>
      <w:proofErr w:type="gramStart"/>
      <w:r>
        <w:rPr>
          <w:sz w:val="24"/>
          <w:szCs w:val="24"/>
        </w:rPr>
        <w:t>или  гражданско</w:t>
      </w:r>
      <w:proofErr w:type="gramEnd"/>
      <w:r>
        <w:rPr>
          <w:sz w:val="24"/>
          <w:szCs w:val="24"/>
        </w:rPr>
        <w:t xml:space="preserve">-правового  договора </w:t>
      </w: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</w:t>
      </w:r>
    </w:p>
    <w:p w:rsidR="009D1D82" w:rsidRDefault="009D1D82" w:rsidP="009D1D82">
      <w:pPr>
        <w:widowControl w:val="0"/>
        <w:autoSpaceDE w:val="0"/>
        <w:autoSpaceDN w:val="0"/>
        <w:spacing w:line="240" w:lineRule="exact"/>
        <w:ind w:firstLine="0"/>
        <w:jc w:val="center"/>
        <w:rPr>
          <w:sz w:val="24"/>
          <w:szCs w:val="24"/>
        </w:rPr>
      </w:pP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_______________________________________________________________________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(наименование организации-работодателя или Ф.И.О.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предпринимателя-работодателя)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 2 Правил сообщения работодателем о заключении трудового </w:t>
      </w:r>
      <w:proofErr w:type="gramStart"/>
      <w:r>
        <w:rPr>
          <w:sz w:val="24"/>
          <w:szCs w:val="24"/>
        </w:rPr>
        <w:t>или  гражданско</w:t>
      </w:r>
      <w:proofErr w:type="gramEnd"/>
      <w:r>
        <w:rPr>
          <w:sz w:val="24"/>
          <w:szCs w:val="24"/>
        </w:rPr>
        <w:t xml:space="preserve">-правового  договора  на выполнение работ (оказание услуг) с гражданином, замещавшим должности государственной или муниципальной службы, перечень  которых  устанавливается нормативными правовыми актами Российской Федерации,  утвержденных  Постановлением Правительства Российской Федерации от  21.01.2015  N  29,  сообщает  </w:t>
      </w:r>
      <w:r>
        <w:rPr>
          <w:sz w:val="24"/>
          <w:szCs w:val="24"/>
        </w:rPr>
        <w:br/>
        <w:t>о  заключении трудового договора N ___ от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sz w:val="24"/>
          <w:szCs w:val="24"/>
        </w:rPr>
        <w:t>"___"_________ ___ г. с гражданином(кой)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(Ф.И.О. (в случае, если Ф.И.О. изменялись, указываются прежние),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дата и место рождения)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proofErr w:type="gramStart"/>
      <w:r>
        <w:rPr>
          <w:sz w:val="24"/>
          <w:szCs w:val="24"/>
        </w:rPr>
        <w:t>до  "</w:t>
      </w:r>
      <w:proofErr w:type="gramEnd"/>
      <w:r>
        <w:rPr>
          <w:sz w:val="24"/>
          <w:szCs w:val="24"/>
        </w:rPr>
        <w:t xml:space="preserve">___"____________ ___  г. замещавшим  должность  государственной гражданской (муниципальной)службы 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(указать должность государственной гражданской или муниципальной службы,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замещаемую гражданином непосредственно перед увольнением)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 принят(а) на работу на должность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(Ф.И.О. работника)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__________________________________________________________________________.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(указать занимаемую должность по штатному расписанию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и структурное подразделение (при его наличии))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согласно приказу(распоряжению) N _____ от "___"__________ ___ г. N _____ на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sz w:val="24"/>
          <w:szCs w:val="24"/>
        </w:rPr>
        <w:t>неопределенный срок (или: на срок __________ в связи с 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18"/>
          <w:szCs w:val="18"/>
        </w:rPr>
      </w:pPr>
      <w:r>
        <w:rPr>
          <w:sz w:val="18"/>
          <w:szCs w:val="18"/>
        </w:rPr>
        <w:t>(обстоятельства (причины) для заключения срочного трудового договора)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20"/>
          <w:szCs w:val="20"/>
        </w:rPr>
      </w:pP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sz w:val="24"/>
          <w:szCs w:val="24"/>
        </w:rPr>
        <w:t>По занимаемой должности ___________________________ исполняет следующие</w:t>
      </w:r>
    </w:p>
    <w:p w:rsidR="009D1D82" w:rsidRDefault="009D1D82" w:rsidP="009D1D82">
      <w:pPr>
        <w:widowControl w:val="0"/>
        <w:autoSpaceDE w:val="0"/>
        <w:autoSpaceDN w:val="0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(Ф.И.О. работника)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sz w:val="18"/>
          <w:szCs w:val="18"/>
        </w:rPr>
      </w:pPr>
      <w:r>
        <w:rPr>
          <w:sz w:val="24"/>
          <w:szCs w:val="24"/>
        </w:rPr>
        <w:t>Должностные обязанности:</w:t>
      </w:r>
      <w:r>
        <w:rPr>
          <w:rFonts w:ascii="Courier New" w:hAnsi="Courier New" w:cs="Courier New"/>
          <w:sz w:val="20"/>
          <w:szCs w:val="20"/>
        </w:rPr>
        <w:t xml:space="preserve"> _____________________________________________________________________________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18"/>
          <w:szCs w:val="18"/>
        </w:rPr>
        <w:t>(</w:t>
      </w:r>
      <w:proofErr w:type="gramEnd"/>
      <w:r>
        <w:rPr>
          <w:sz w:val="18"/>
          <w:szCs w:val="18"/>
        </w:rPr>
        <w:t>указываются основные направления поручаемой работы)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"___"_________ ___ г. </w:t>
      </w:r>
    </w:p>
    <w:p w:rsidR="009D1D82" w:rsidRDefault="009D1D82" w:rsidP="009D1D82">
      <w:pPr>
        <w:widowControl w:val="0"/>
        <w:autoSpaceDE w:val="0"/>
        <w:autoSpaceDN w:val="0"/>
        <w:ind w:firstLine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_______________/____________________/</w:t>
      </w:r>
    </w:p>
    <w:p w:rsidR="00DB776A" w:rsidRDefault="009D1D82" w:rsidP="009D1D82">
      <w:pPr>
        <w:widowControl w:val="0"/>
        <w:tabs>
          <w:tab w:val="left" w:pos="6298"/>
        </w:tabs>
        <w:autoSpaceDE w:val="0"/>
        <w:autoSpaceDN w:val="0"/>
        <w:ind w:firstLine="0"/>
      </w:pPr>
      <w:r>
        <w:rPr>
          <w:sz w:val="20"/>
          <w:szCs w:val="20"/>
        </w:rPr>
        <w:t xml:space="preserve">                     </w:t>
      </w: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 xml:space="preserve">подпись)   </w:t>
      </w:r>
      <w:proofErr w:type="gramEnd"/>
      <w:r>
        <w:rPr>
          <w:sz w:val="18"/>
          <w:szCs w:val="18"/>
        </w:rPr>
        <w:t xml:space="preserve">                   (Ф.И.О.)</w:t>
      </w:r>
      <w:r>
        <w:rPr>
          <w:sz w:val="20"/>
          <w:szCs w:val="20"/>
        </w:rPr>
        <w:t xml:space="preserve">                                    М.П.</w:t>
      </w:r>
    </w:p>
    <w:sectPr w:rsidR="00DB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E1"/>
    <w:rsid w:val="001B273E"/>
    <w:rsid w:val="009D1D82"/>
    <w:rsid w:val="00DB776A"/>
    <w:rsid w:val="00DE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EF747-CEB5-4B63-9B1C-1D61B0F5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D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Булышева Валентина Николаевна</dc:creator>
  <cp:keywords/>
  <dc:description/>
  <cp:lastModifiedBy>Булышева Валентина Николаевна</cp:lastModifiedBy>
  <cp:revision>3</cp:revision>
  <dcterms:created xsi:type="dcterms:W3CDTF">2016-07-06T04:06:00Z</dcterms:created>
  <dcterms:modified xsi:type="dcterms:W3CDTF">2016-07-06T09:29:00Z</dcterms:modified>
</cp:coreProperties>
</file>